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A9" w:rsidRDefault="00A525A9" w:rsidP="00A525A9">
      <w:pPr>
        <w:framePr w:w="4480" w:h="2267" w:hSpace="180" w:wrap="auto" w:vAnchor="text" w:hAnchor="page" w:x="1306" w:y="-473"/>
        <w:jc w:val="center"/>
        <w:rPr>
          <w:b/>
          <w:noProof/>
        </w:rPr>
      </w:pPr>
      <w:r>
        <w:rPr>
          <w:b/>
          <w:noProof/>
          <w:lang w:val="be-BY"/>
        </w:rPr>
        <w:t>БАШ</w:t>
      </w:r>
      <w:r>
        <w:rPr>
          <w:b/>
          <w:noProof/>
        </w:rPr>
        <w:t>К</w:t>
      </w:r>
      <w:r>
        <w:rPr>
          <w:b/>
          <w:noProof/>
          <w:lang w:val="be-BY"/>
        </w:rPr>
        <w:t>ОРТОСТАН РЕСПУБЛИКАҺЫ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b/>
          <w:noProof/>
        </w:rPr>
      </w:pPr>
      <w:r>
        <w:rPr>
          <w:b/>
          <w:noProof/>
          <w:lang w:val="be-BY"/>
        </w:rPr>
        <w:t>БӨРЙӘН РАЙОНЫ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b/>
          <w:noProof/>
        </w:rPr>
      </w:pPr>
      <w:r>
        <w:rPr>
          <w:b/>
          <w:noProof/>
        </w:rPr>
        <w:t>МУНИЦИПАЛЬ РАЙОНЫНЫҢ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b/>
          <w:noProof/>
        </w:rPr>
      </w:pPr>
      <w:r>
        <w:rPr>
          <w:b/>
          <w:noProof/>
        </w:rPr>
        <w:t>БАЙГАЗЫ АУЫЛ СОВЕТЫ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b/>
          <w:noProof/>
        </w:rPr>
      </w:pPr>
      <w:r>
        <w:rPr>
          <w:b/>
          <w:noProof/>
        </w:rPr>
        <w:t xml:space="preserve">АУЫЛ БИЛӘМӘҺЕ 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b/>
          <w:noProof/>
        </w:rPr>
      </w:pPr>
      <w:r>
        <w:rPr>
          <w:b/>
          <w:noProof/>
        </w:rPr>
        <w:t>ХАКИМИАТЕ</w:t>
      </w:r>
    </w:p>
    <w:p w:rsidR="00A525A9" w:rsidRDefault="00A525A9" w:rsidP="00A525A9">
      <w:pPr>
        <w:framePr w:w="4480" w:h="2267" w:hSpace="180" w:wrap="auto" w:vAnchor="text" w:hAnchor="page" w:x="1306" w:y="-473"/>
        <w:rPr>
          <w:noProof/>
          <w:lang w:val="be-BY"/>
        </w:rPr>
      </w:pP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noProof/>
          <w:lang w:val="be-BY"/>
        </w:rPr>
      </w:pPr>
      <w:r>
        <w:rPr>
          <w:noProof/>
          <w:lang w:val="be-BY"/>
        </w:rPr>
        <w:t xml:space="preserve">Сәлих Псәнчин урамы, 8й., Байғаҙы ауылы, Бөрйән районы, Башҡортостан Республиҡаһы 453580, 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noProof/>
          <w:lang w:val="be-BY"/>
        </w:rPr>
      </w:pPr>
      <w:r>
        <w:rPr>
          <w:noProof/>
        </w:rPr>
        <w:t>Тел</w:t>
      </w:r>
      <w:r>
        <w:rPr>
          <w:noProof/>
          <w:lang w:val="en-US"/>
        </w:rPr>
        <w:t>. (34755) 3-46-15</w:t>
      </w:r>
    </w:p>
    <w:p w:rsidR="00A525A9" w:rsidRDefault="00A525A9" w:rsidP="00A525A9">
      <w:pPr>
        <w:framePr w:w="4480" w:h="2267" w:hSpace="180" w:wrap="auto" w:vAnchor="text" w:hAnchor="page" w:x="1306" w:y="-473"/>
        <w:jc w:val="center"/>
        <w:rPr>
          <w:noProof/>
          <w:lang w:val="en-US"/>
        </w:rPr>
      </w:pPr>
      <w:r>
        <w:rPr>
          <w:noProof/>
          <w:lang w:val="en-US"/>
        </w:rPr>
        <w:t>Email</w:t>
      </w:r>
      <w:r>
        <w:rPr>
          <w:noProof/>
          <w:lang w:val="be-BY"/>
        </w:rPr>
        <w:t xml:space="preserve">: </w:t>
      </w:r>
      <w:r>
        <w:rPr>
          <w:noProof/>
          <w:lang w:val="en-US"/>
        </w:rPr>
        <w:t>bajgasa2010@yandex.ru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noProof/>
          <w:lang w:val="be-BY"/>
        </w:rPr>
      </w:pPr>
      <w:r>
        <w:rPr>
          <w:b/>
          <w:noProof/>
          <w:lang w:val="be-BY"/>
        </w:rPr>
        <w:t xml:space="preserve">АДМИНИСТРАЦИЯ 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b/>
          <w:noProof/>
          <w:lang w:val="be-BY"/>
        </w:rPr>
      </w:pPr>
      <w:r>
        <w:rPr>
          <w:b/>
          <w:noProof/>
          <w:lang w:val="be-BY"/>
        </w:rPr>
        <w:t>СЕЛЬКОГО ПОСЕЛЕНИЯ БАЙГАЗИНСКИЙ СЕЛЬСОВЕТ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b/>
          <w:noProof/>
          <w:lang w:val="be-BY"/>
        </w:rPr>
      </w:pPr>
      <w:r>
        <w:rPr>
          <w:b/>
          <w:lang w:val="be-BY"/>
        </w:rPr>
        <w:t>БУРЗЯНСКИЙ РАЙОН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b/>
          <w:noProof/>
          <w:lang w:val="be-BY"/>
        </w:rPr>
      </w:pPr>
      <w:r>
        <w:rPr>
          <w:b/>
          <w:noProof/>
          <w:lang w:val="be-BY"/>
        </w:rPr>
        <w:t>РЕСПУБЛИКИ БАШКОРТОСТАН</w:t>
      </w:r>
    </w:p>
    <w:p w:rsidR="00A525A9" w:rsidRDefault="00A525A9" w:rsidP="00A525A9">
      <w:pPr>
        <w:pStyle w:val="a3"/>
        <w:framePr w:w="4413" w:h="2287" w:wrap="notBeside" w:x="7200" w:y="-458"/>
        <w:rPr>
          <w:rFonts w:ascii="Times New Roman" w:hAnsi="Times New Roman"/>
          <w:sz w:val="24"/>
          <w:szCs w:val="24"/>
        </w:rPr>
      </w:pP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noProof/>
        </w:rPr>
      </w:pPr>
      <w:r>
        <w:rPr>
          <w:noProof/>
          <w:lang w:val="be-BY"/>
        </w:rPr>
        <w:t xml:space="preserve">ул.Салиха Псянчина, д.8, д.Байгазино, Бурзянский район, Республика Башкортостан, </w:t>
      </w:r>
      <w:r>
        <w:rPr>
          <w:noProof/>
        </w:rPr>
        <w:t>453580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noProof/>
        </w:rPr>
      </w:pPr>
      <w:r>
        <w:rPr>
          <w:noProof/>
          <w:lang w:val="be-BY"/>
        </w:rPr>
        <w:t>тел.</w:t>
      </w:r>
      <w:r>
        <w:rPr>
          <w:noProof/>
        </w:rPr>
        <w:t>(34755) 3-46-15</w:t>
      </w:r>
    </w:p>
    <w:p w:rsidR="00A525A9" w:rsidRDefault="00A525A9" w:rsidP="00A525A9">
      <w:pPr>
        <w:framePr w:w="4413" w:h="2287" w:hSpace="181" w:wrap="notBeside" w:vAnchor="text" w:hAnchor="page" w:x="7200" w:y="-458"/>
        <w:jc w:val="center"/>
        <w:rPr>
          <w:noProof/>
        </w:rPr>
      </w:pPr>
      <w:r>
        <w:rPr>
          <w:noProof/>
          <w:lang w:val="en-US"/>
        </w:rPr>
        <w:t>Email</w:t>
      </w:r>
      <w:r>
        <w:rPr>
          <w:noProof/>
        </w:rPr>
        <w:t xml:space="preserve">: </w:t>
      </w:r>
      <w:proofErr w:type="spellStart"/>
      <w:r>
        <w:rPr>
          <w:lang w:val="en-US"/>
        </w:rPr>
        <w:t>baigasa</w:t>
      </w:r>
      <w:proofErr w:type="spellEnd"/>
      <w:r>
        <w:t>2010@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525A9" w:rsidRDefault="00A525A9" w:rsidP="00A525A9">
      <w:pPr>
        <w:rPr>
          <w:rStyle w:val="tx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907B7" wp14:editId="2009A171">
                <wp:simplePos x="0" y="0"/>
                <wp:positionH relativeFrom="page">
                  <wp:posOffset>389255</wp:posOffset>
                </wp:positionH>
                <wp:positionV relativeFrom="paragraph">
                  <wp:posOffset>1957705</wp:posOffset>
                </wp:positionV>
                <wp:extent cx="7013575" cy="29210"/>
                <wp:effectExtent l="0" t="0" r="3492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292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3E8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5pt,154.15pt" to="582.9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KG3QIAAM4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33B1A" wp14:editId="417F2020">
            <wp:simplePos x="0" y="0"/>
            <wp:positionH relativeFrom="margin">
              <wp:posOffset>2777490</wp:posOffset>
            </wp:positionH>
            <wp:positionV relativeFrom="margin">
              <wp:posOffset>-283210</wp:posOffset>
            </wp:positionV>
            <wp:extent cx="699135" cy="875030"/>
            <wp:effectExtent l="0" t="0" r="5715" b="1270"/>
            <wp:wrapSquare wrapText="bothSides"/>
            <wp:docPr id="2" name="Рисунок 2" descr="Бурз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рзян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7503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A9" w:rsidRDefault="00A525A9" w:rsidP="00A525A9">
      <w:pPr>
        <w:pStyle w:val="1"/>
        <w:rPr>
          <w:sz w:val="24"/>
          <w:szCs w:val="24"/>
        </w:rPr>
      </w:pPr>
    </w:p>
    <w:p w:rsidR="00A525A9" w:rsidRDefault="00A525A9" w:rsidP="00A525A9">
      <w:pPr>
        <w:pStyle w:val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ba-RU"/>
        </w:rPr>
        <w:t xml:space="preserve">         Ҡ </w:t>
      </w:r>
      <w:r>
        <w:rPr>
          <w:b/>
          <w:noProof/>
          <w:sz w:val="24"/>
          <w:szCs w:val="24"/>
        </w:rPr>
        <w:t xml:space="preserve">АРАР                                                                                  </w:t>
      </w:r>
      <w:r>
        <w:rPr>
          <w:b/>
          <w:sz w:val="24"/>
          <w:szCs w:val="24"/>
        </w:rPr>
        <w:t>ПОСТАНОВЛЕНИЕ</w:t>
      </w:r>
    </w:p>
    <w:p w:rsidR="00A525A9" w:rsidRDefault="00A525A9" w:rsidP="00A525A9">
      <w:pPr>
        <w:pStyle w:val="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«15» март 2018 й.         </w:t>
      </w:r>
      <w:r>
        <w:rPr>
          <w:b/>
          <w:noProof/>
        </w:rPr>
        <w:t xml:space="preserve">         </w:t>
      </w:r>
      <w:r>
        <w:rPr>
          <w:b/>
          <w:noProof/>
          <w:sz w:val="24"/>
          <w:szCs w:val="24"/>
        </w:rPr>
        <w:t xml:space="preserve">           № 17</w:t>
      </w:r>
      <w:r>
        <w:rPr>
          <w:b/>
          <w:noProof/>
          <w:sz w:val="24"/>
          <w:szCs w:val="24"/>
        </w:rPr>
        <w:t xml:space="preserve">-п       </w:t>
      </w:r>
      <w:r>
        <w:rPr>
          <w:b/>
          <w:noProof/>
        </w:rPr>
        <w:t xml:space="preserve">              </w:t>
      </w:r>
      <w:r>
        <w:rPr>
          <w:b/>
          <w:noProof/>
          <w:sz w:val="24"/>
          <w:szCs w:val="24"/>
        </w:rPr>
        <w:t xml:space="preserve">             «15</w:t>
      </w:r>
      <w:bookmarkStart w:id="0" w:name="_GoBack"/>
      <w:bookmarkEnd w:id="0"/>
      <w:r>
        <w:rPr>
          <w:b/>
          <w:noProof/>
          <w:sz w:val="24"/>
          <w:szCs w:val="24"/>
        </w:rPr>
        <w:t>» марта 2018 г.</w:t>
      </w:r>
    </w:p>
    <w:p w:rsidR="00A525A9" w:rsidRDefault="00A525A9"/>
    <w:p w:rsidR="00A525A9" w:rsidRDefault="00A525A9" w:rsidP="00A525A9">
      <w:pPr>
        <w:jc w:val="center"/>
        <w:rPr>
          <w:b/>
        </w:rPr>
      </w:pPr>
      <w:r>
        <w:rPr>
          <w:b/>
          <w:spacing w:val="2"/>
        </w:rPr>
        <w:t xml:space="preserve">О внесении изменений и дополнений в постановление администрации сельского поселения </w:t>
      </w:r>
      <w:r>
        <w:rPr>
          <w:b/>
          <w:spacing w:val="2"/>
        </w:rPr>
        <w:t>Байгазинский сельсовет муниципального</w:t>
      </w:r>
      <w:r>
        <w:rPr>
          <w:b/>
          <w:spacing w:val="2"/>
        </w:rPr>
        <w:t xml:space="preserve"> района Бурзянский район Республики </w:t>
      </w:r>
      <w:proofErr w:type="gramStart"/>
      <w:r>
        <w:rPr>
          <w:b/>
          <w:spacing w:val="2"/>
        </w:rPr>
        <w:t xml:space="preserve">Башкортостан </w:t>
      </w:r>
      <w:r>
        <w:rPr>
          <w:b/>
        </w:rPr>
        <w:t xml:space="preserve"> от</w:t>
      </w:r>
      <w:proofErr w:type="gramEnd"/>
      <w:r>
        <w:rPr>
          <w:b/>
        </w:rPr>
        <w:t xml:space="preserve"> 27.12.2017 г. № 46-п</w:t>
      </w:r>
      <w:r>
        <w:rPr>
          <w:b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A525A9" w:rsidRPr="00A525A9" w:rsidRDefault="00A525A9" w:rsidP="00A525A9">
      <w:pPr>
        <w:jc w:val="center"/>
        <w:rPr>
          <w:b/>
        </w:rPr>
      </w:pPr>
    </w:p>
    <w:p w:rsidR="00A525A9" w:rsidRDefault="00A525A9" w:rsidP="00A525A9">
      <w:pPr>
        <w:ind w:firstLine="708"/>
        <w:jc w:val="both"/>
      </w:pPr>
      <w:r>
        <w:t>В целях приведения муниципальных нормативных правовых а</w:t>
      </w:r>
      <w:r>
        <w:t>ктов сельского поселения Байгазинский</w:t>
      </w:r>
      <w:r>
        <w:t xml:space="preserve"> сельсовет муниципального района Бурзянский район Республики Башкортостан в соответствие с действующим федеральным законодательством</w:t>
      </w:r>
      <w:r>
        <w:rPr>
          <w:rFonts w:ascii="Arial" w:hAnsi="Arial" w:cs="Arial"/>
          <w:color w:val="505050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22"/>
          <w:szCs w:val="22"/>
          <w:shd w:val="clear" w:color="auto" w:fill="FFFFFF"/>
        </w:rPr>
        <w:t>Указом Президента РФ от 19 сентября 2017 г. N 43 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t xml:space="preserve">,   </w:t>
      </w:r>
    </w:p>
    <w:p w:rsidR="00A525A9" w:rsidRDefault="00A525A9" w:rsidP="00A525A9">
      <w:pPr>
        <w:ind w:firstLine="708"/>
        <w:jc w:val="both"/>
      </w:pPr>
      <w:r>
        <w:t xml:space="preserve">п о с т а н о в л я </w:t>
      </w:r>
      <w:proofErr w:type="gramStart"/>
      <w:r>
        <w:t>ю :</w:t>
      </w:r>
      <w:proofErr w:type="gramEnd"/>
    </w:p>
    <w:p w:rsidR="00A525A9" w:rsidRDefault="00A525A9" w:rsidP="00A525A9">
      <w:pPr>
        <w:ind w:firstLine="708"/>
        <w:jc w:val="both"/>
        <w:rPr>
          <w:spacing w:val="2"/>
        </w:rPr>
      </w:pPr>
      <w:r>
        <w:rPr>
          <w:spacing w:val="2"/>
        </w:rPr>
        <w:t>1. Внести в</w:t>
      </w:r>
      <w: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>
        <w:rPr>
          <w:spacing w:val="2"/>
        </w:rPr>
        <w:t>сель</w:t>
      </w:r>
      <w:r>
        <w:rPr>
          <w:spacing w:val="2"/>
        </w:rPr>
        <w:t xml:space="preserve">ского поселения Байгазинский сельсовет муниципального </w:t>
      </w:r>
      <w:r>
        <w:rPr>
          <w:spacing w:val="2"/>
        </w:rPr>
        <w:t>района Бурзянский район Республики Башкортостан</w:t>
      </w:r>
      <w:r>
        <w:t xml:space="preserve"> от 27.12.2017 г. №46-п</w:t>
      </w:r>
      <w:r>
        <w:t xml:space="preserve"> </w:t>
      </w:r>
      <w:r>
        <w:rPr>
          <w:spacing w:val="2"/>
        </w:rPr>
        <w:t>следующие изменения:</w:t>
      </w:r>
    </w:p>
    <w:p w:rsidR="00A525A9" w:rsidRDefault="00A525A9" w:rsidP="00A525A9">
      <w:pPr>
        <w:ind w:firstLine="708"/>
        <w:jc w:val="both"/>
        <w:rPr>
          <w:spacing w:val="2"/>
        </w:rPr>
      </w:pPr>
      <w:r>
        <w:rPr>
          <w:spacing w:val="2"/>
        </w:rPr>
        <w:t>- дополнить пункт 17 пунктом 17.6 следующего содержания:</w:t>
      </w:r>
    </w:p>
    <w:p w:rsidR="00A525A9" w:rsidRDefault="00A525A9" w:rsidP="00A525A9">
      <w:pPr>
        <w:jc w:val="both"/>
        <w:rPr>
          <w:spacing w:val="2"/>
        </w:rPr>
      </w:pPr>
      <w:r>
        <w:rPr>
          <w:spacing w:val="2"/>
        </w:rPr>
        <w:t>«</w:t>
      </w:r>
      <w:r>
        <w:rPr>
          <w:spacing w:val="2"/>
        </w:rPr>
        <w:t xml:space="preserve">17.6. Мотивированные заключения, предусмотренные пунктами </w:t>
      </w:r>
      <w:proofErr w:type="gramStart"/>
      <w:r>
        <w:rPr>
          <w:spacing w:val="2"/>
        </w:rPr>
        <w:t>17.1.,</w:t>
      </w:r>
      <w:proofErr w:type="gramEnd"/>
      <w:r>
        <w:rPr>
          <w:spacing w:val="2"/>
        </w:rPr>
        <w:t xml:space="preserve"> 17.3 и 17.4 настоящего Положения, должны содержать:</w:t>
      </w:r>
    </w:p>
    <w:p w:rsidR="00A525A9" w:rsidRDefault="00A525A9" w:rsidP="00A525A9">
      <w:pPr>
        <w:jc w:val="both"/>
        <w:rPr>
          <w:spacing w:val="2"/>
        </w:rPr>
      </w:pPr>
      <w:r>
        <w:rPr>
          <w:spacing w:val="2"/>
        </w:rPr>
        <w:t xml:space="preserve">        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A525A9" w:rsidRDefault="00A525A9" w:rsidP="00A525A9">
      <w:pPr>
        <w:jc w:val="both"/>
        <w:rPr>
          <w:spacing w:val="2"/>
        </w:rPr>
      </w:pPr>
      <w:r>
        <w:rPr>
          <w:spacing w:val="2"/>
        </w:rPr>
        <w:t xml:space="preserve">  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25A9" w:rsidRDefault="00A525A9" w:rsidP="00A525A9">
      <w:pPr>
        <w:jc w:val="both"/>
        <w:rPr>
          <w:spacing w:val="2"/>
        </w:rPr>
      </w:pPr>
      <w:r>
        <w:rPr>
          <w:spacing w:val="2"/>
        </w:rPr>
        <w:t xml:space="preserve">       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решения.».</w:t>
      </w:r>
    </w:p>
    <w:p w:rsidR="00A525A9" w:rsidRDefault="00A525A9" w:rsidP="00A525A9">
      <w:pPr>
        <w:jc w:val="both"/>
        <w:rPr>
          <w:spacing w:val="2"/>
        </w:rPr>
      </w:pPr>
      <w:r>
        <w:rPr>
          <w:spacing w:val="2"/>
        </w:rPr>
        <w:t xml:space="preserve">    </w:t>
      </w:r>
    </w:p>
    <w:p w:rsidR="00A525A9" w:rsidRDefault="00A525A9" w:rsidP="00A525A9">
      <w:pPr>
        <w:jc w:val="both"/>
      </w:pPr>
      <w:r>
        <w:rPr>
          <w:spacing w:val="2"/>
        </w:rPr>
        <w:t xml:space="preserve">       </w:t>
      </w:r>
      <w:r>
        <w:t xml:space="preserve"> 2. Настоящее постановление вступает в силу со дня его подписания. </w:t>
      </w:r>
    </w:p>
    <w:p w:rsidR="00A525A9" w:rsidRDefault="00A525A9" w:rsidP="00A525A9">
      <w:pPr>
        <w:jc w:val="both"/>
      </w:pPr>
      <w:r>
        <w:t xml:space="preserve">        3. Обнародовать настоящее постановление на информационном стенде и на официальном сайте сельского поселения.</w:t>
      </w:r>
    </w:p>
    <w:p w:rsidR="00A525A9" w:rsidRDefault="00A525A9" w:rsidP="00A525A9">
      <w:pPr>
        <w:jc w:val="both"/>
        <w:rPr>
          <w:spacing w:val="2"/>
        </w:rPr>
      </w:pPr>
      <w:r>
        <w:t xml:space="preserve">        4. Контроль за исполнением настоящего постановления возлагаю на себя.</w:t>
      </w:r>
    </w:p>
    <w:p w:rsidR="00A525A9" w:rsidRDefault="00A525A9" w:rsidP="00A525A9">
      <w:pPr>
        <w:jc w:val="both"/>
      </w:pPr>
    </w:p>
    <w:p w:rsidR="00A525A9" w:rsidRDefault="00A525A9" w:rsidP="00A525A9">
      <w:r>
        <w:t xml:space="preserve">Глава сельского поселения                           </w:t>
      </w:r>
      <w:r>
        <w:t xml:space="preserve">                                        </w:t>
      </w:r>
      <w:proofErr w:type="spellStart"/>
      <w:r>
        <w:t>А.Г.Мажитов</w:t>
      </w:r>
      <w:proofErr w:type="spellEnd"/>
      <w:r>
        <w:t xml:space="preserve">                      </w:t>
      </w:r>
    </w:p>
    <w:sectPr w:rsidR="00A5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56"/>
    <w:rsid w:val="006F3117"/>
    <w:rsid w:val="00A525A9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033F-245D-4741-82D4-5017471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525A9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  <w:szCs w:val="20"/>
    </w:rPr>
  </w:style>
  <w:style w:type="paragraph" w:customStyle="1" w:styleId="1">
    <w:name w:val="Обычный1"/>
    <w:rsid w:val="00A5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x1">
    <w:name w:val="tx1"/>
    <w:rsid w:val="00A525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2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cp:lastPrinted>2018-03-20T04:41:00Z</cp:lastPrinted>
  <dcterms:created xsi:type="dcterms:W3CDTF">2018-03-20T04:38:00Z</dcterms:created>
  <dcterms:modified xsi:type="dcterms:W3CDTF">2018-03-20T04:41:00Z</dcterms:modified>
</cp:coreProperties>
</file>